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54" w:rsidRPr="00EB3254" w:rsidRDefault="00EB3254" w:rsidP="00EB3254">
      <w:pPr>
        <w:jc w:val="center"/>
        <w:rPr>
          <w:rFonts w:cs="Arial"/>
          <w:b/>
          <w:bCs/>
          <w:sz w:val="28"/>
          <w:szCs w:val="28"/>
          <w:vertAlign w:val="subscript"/>
          <w:lang w:bidi="ar-IQ"/>
        </w:rPr>
      </w:pPr>
      <w:proofErr w:type="spellStart"/>
      <w:r w:rsidRPr="00EB3254">
        <w:rPr>
          <w:rFonts w:cs="Arial"/>
          <w:b/>
          <w:bCs/>
          <w:sz w:val="28"/>
          <w:szCs w:val="28"/>
          <w:lang w:bidi="ar-IQ"/>
        </w:rPr>
        <w:t>c.v</w:t>
      </w:r>
      <w:proofErr w:type="spellEnd"/>
    </w:p>
    <w:p w:rsidR="00EB3254" w:rsidRPr="00EB3254" w:rsidRDefault="00EB3254" w:rsidP="00EB3254">
      <w:pPr>
        <w:jc w:val="right"/>
        <w:rPr>
          <w:b/>
          <w:bCs/>
          <w:color w:val="FF0000"/>
          <w:sz w:val="32"/>
          <w:szCs w:val="32"/>
          <w:lang w:bidi="ar-IQ"/>
        </w:rPr>
      </w:pPr>
      <w:r w:rsidRPr="00EB3254">
        <w:rPr>
          <w:rFonts w:cs="Arial"/>
          <w:b/>
          <w:bCs/>
          <w:color w:val="FF0000"/>
          <w:sz w:val="32"/>
          <w:szCs w:val="32"/>
          <w:rtl/>
          <w:lang w:bidi="ar-IQ"/>
        </w:rPr>
        <w:t>عقيل خريف</w:t>
      </w:r>
      <w:r w:rsidRPr="00EB3254">
        <w:rPr>
          <w:b/>
          <w:bCs/>
          <w:color w:val="FF0000"/>
          <w:sz w:val="32"/>
          <w:szCs w:val="32"/>
          <w:lang w:bidi="ar-IQ"/>
        </w:rPr>
        <w:t xml:space="preserve">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 xml:space="preserve">مواليد بغداد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>تخرج من معهد الفنون الجميله بغداد 2003</w:t>
      </w:r>
      <w:r w:rsidRPr="00EB3254">
        <w:rPr>
          <w:sz w:val="28"/>
          <w:szCs w:val="28"/>
          <w:lang w:bidi="ar-IQ"/>
        </w:rPr>
        <w:t xml:space="preserve">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>اكمل دراسه البكالوريوس- الفنون التشكيليه بغداد 2010</w:t>
      </w:r>
      <w:r w:rsidRPr="00EB3254">
        <w:rPr>
          <w:sz w:val="28"/>
          <w:szCs w:val="28"/>
          <w:lang w:bidi="ar-IQ"/>
        </w:rPr>
        <w:t xml:space="preserve"> .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>حصل على شهاده الماجستير من مصر . كلية الفنون الجميلة جامعه حلوان - 2018 عن رسالته الموسومة.</w:t>
      </w:r>
      <w:r>
        <w:rPr>
          <w:rFonts w:cs="Arial" w:hint="cs"/>
          <w:sz w:val="28"/>
          <w:szCs w:val="28"/>
          <w:rtl/>
          <w:lang w:bidi="ar-IQ"/>
        </w:rPr>
        <w:t xml:space="preserve"> </w:t>
      </w:r>
      <w:r w:rsidRPr="00EB3254">
        <w:rPr>
          <w:rFonts w:cs="Arial"/>
          <w:sz w:val="28"/>
          <w:szCs w:val="28"/>
          <w:rtl/>
          <w:lang w:bidi="ar-IQ"/>
        </w:rPr>
        <w:t>( العلاقة التكاملية بين فن الرسم والعمارة في القرن العشرين</w:t>
      </w:r>
      <w:r>
        <w:rPr>
          <w:rFonts w:cs="Arial" w:hint="cs"/>
          <w:sz w:val="28"/>
          <w:szCs w:val="28"/>
          <w:rtl/>
          <w:lang w:bidi="ar-IQ"/>
        </w:rPr>
        <w:t>)</w:t>
      </w:r>
      <w:r w:rsidRPr="00EB3254">
        <w:rPr>
          <w:sz w:val="28"/>
          <w:szCs w:val="28"/>
          <w:lang w:bidi="ar-IQ"/>
        </w:rPr>
        <w:t xml:space="preserve"> </w:t>
      </w:r>
    </w:p>
    <w:p w:rsidR="00EB3254" w:rsidRDefault="00EB3254" w:rsidP="00EB3254">
      <w:pPr>
        <w:jc w:val="right"/>
        <w:rPr>
          <w:rFonts w:cs="Arial" w:hint="cs"/>
          <w:sz w:val="28"/>
          <w:szCs w:val="28"/>
          <w:rtl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>حصل على شهادة الدكتوراه في الفننون والساطة من المعهد العالي للفنون والحرف في جامعة صفاقس بتونس 2023 الموسومة</w:t>
      </w:r>
    </w:p>
    <w:p w:rsidR="00EB3254" w:rsidRDefault="00EB3254" w:rsidP="00EB3254">
      <w:pPr>
        <w:jc w:val="right"/>
        <w:rPr>
          <w:rFonts w:cs="Arial" w:hint="cs"/>
          <w:sz w:val="28"/>
          <w:szCs w:val="28"/>
          <w:rtl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 xml:space="preserve"> ( التحولات الفكرية في الفنون التشكيلية واثرها على العمارة في القرن العشرين</w:t>
      </w:r>
      <w:r>
        <w:rPr>
          <w:rFonts w:cs="Arial" w:hint="cs"/>
          <w:sz w:val="28"/>
          <w:szCs w:val="28"/>
          <w:rtl/>
          <w:lang w:bidi="ar-IQ"/>
        </w:rPr>
        <w:t>)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 xml:space="preserve"> </w:t>
      </w:r>
    </w:p>
    <w:p w:rsidR="00EB3254" w:rsidRPr="00EB3254" w:rsidRDefault="00EB3254" w:rsidP="00EB3254">
      <w:pPr>
        <w:jc w:val="right"/>
        <w:rPr>
          <w:b/>
          <w:bCs/>
          <w:color w:val="FF0000"/>
          <w:sz w:val="32"/>
          <w:szCs w:val="32"/>
          <w:lang w:bidi="ar-IQ"/>
        </w:rPr>
      </w:pPr>
      <w:r>
        <w:rPr>
          <w:rFonts w:cs="Arial"/>
          <w:sz w:val="28"/>
          <w:szCs w:val="28"/>
          <w:rtl/>
          <w:lang w:bidi="ar-IQ"/>
        </w:rPr>
        <w:t xml:space="preserve"> </w:t>
      </w:r>
      <w:r w:rsidRPr="00EB3254">
        <w:rPr>
          <w:rFonts w:cs="Arial"/>
          <w:b/>
          <w:bCs/>
          <w:color w:val="FF0000"/>
          <w:sz w:val="32"/>
          <w:szCs w:val="32"/>
          <w:rtl/>
          <w:lang w:bidi="ar-IQ"/>
        </w:rPr>
        <w:t xml:space="preserve">معارض </w:t>
      </w:r>
      <w:r w:rsidRPr="00EB3254">
        <w:rPr>
          <w:rFonts w:cs="Arial" w:hint="cs"/>
          <w:b/>
          <w:bCs/>
          <w:color w:val="FF0000"/>
          <w:sz w:val="32"/>
          <w:szCs w:val="32"/>
          <w:rtl/>
          <w:lang w:bidi="ar-IQ"/>
        </w:rPr>
        <w:t xml:space="preserve"> شخصية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>(</w:t>
      </w:r>
      <w:r w:rsidRPr="00EB3254">
        <w:rPr>
          <w:rFonts w:cs="Arial"/>
          <w:sz w:val="28"/>
          <w:szCs w:val="28"/>
          <w:rtl/>
          <w:lang w:bidi="ar-IQ"/>
        </w:rPr>
        <w:t xml:space="preserve">انتفاضة تشرين بغداد </w:t>
      </w:r>
      <w:proofErr w:type="gramStart"/>
      <w:r w:rsidRPr="00EB3254">
        <w:rPr>
          <w:rFonts w:cs="Arial"/>
          <w:sz w:val="28"/>
          <w:szCs w:val="28"/>
          <w:rtl/>
          <w:lang w:bidi="ar-IQ"/>
        </w:rPr>
        <w:t>2022</w:t>
      </w:r>
      <w:r w:rsidRPr="00EB3254">
        <w:rPr>
          <w:sz w:val="28"/>
          <w:szCs w:val="28"/>
          <w:lang w:bidi="ar-IQ"/>
        </w:rPr>
        <w:t xml:space="preserve"> )</w:t>
      </w:r>
      <w:proofErr w:type="gramEnd"/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>(</w:t>
      </w:r>
      <w:r w:rsidRPr="00EB3254">
        <w:rPr>
          <w:rFonts w:cs="Arial"/>
          <w:sz w:val="28"/>
          <w:szCs w:val="28"/>
          <w:rtl/>
          <w:lang w:bidi="ar-IQ"/>
        </w:rPr>
        <w:t>ولادات مشوهه بغداد 2016</w:t>
      </w:r>
      <w:r w:rsidRPr="00EB3254">
        <w:rPr>
          <w:sz w:val="28"/>
          <w:szCs w:val="28"/>
          <w:lang w:bidi="ar-IQ"/>
        </w:rPr>
        <w:t xml:space="preserve">)  </w:t>
      </w:r>
    </w:p>
    <w:p w:rsidR="00EB3254" w:rsidRDefault="00EB3254" w:rsidP="00EB3254">
      <w:pPr>
        <w:jc w:val="right"/>
        <w:rPr>
          <w:rFonts w:cs="Arial"/>
          <w:sz w:val="28"/>
          <w:szCs w:val="28"/>
          <w:lang w:bidi="ar-IQ"/>
        </w:rPr>
      </w:pPr>
      <w:r>
        <w:rPr>
          <w:rFonts w:cs="Arial" w:hint="cs"/>
          <w:sz w:val="28"/>
          <w:szCs w:val="28"/>
          <w:rtl/>
          <w:lang w:bidi="ar-IQ"/>
        </w:rPr>
        <w:t xml:space="preserve">( </w:t>
      </w:r>
      <w:r w:rsidRPr="00EB3254">
        <w:rPr>
          <w:rFonts w:cs="Arial"/>
          <w:sz w:val="28"/>
          <w:szCs w:val="28"/>
          <w:rtl/>
          <w:lang w:bidi="ar-IQ"/>
        </w:rPr>
        <w:t xml:space="preserve">بيئتنا تستغيث بنا بغداد 2011 )                        </w:t>
      </w:r>
    </w:p>
    <w:p w:rsidR="00EB3254" w:rsidRDefault="00EB3254" w:rsidP="00EB3254">
      <w:pPr>
        <w:jc w:val="right"/>
        <w:rPr>
          <w:rFonts w:cs="Arial" w:hint="cs"/>
          <w:sz w:val="28"/>
          <w:szCs w:val="28"/>
          <w:rtl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 xml:space="preserve">(البيئة تبتكر الجمال بغداد 2010)  </w:t>
      </w:r>
    </w:p>
    <w:p w:rsidR="00EB3254" w:rsidRDefault="00EB3254" w:rsidP="00EB3254">
      <w:pPr>
        <w:jc w:val="right"/>
        <w:rPr>
          <w:rFonts w:cs="Arial"/>
          <w:sz w:val="28"/>
          <w:szCs w:val="28"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 xml:space="preserve">            </w:t>
      </w:r>
    </w:p>
    <w:p w:rsidR="00EB3254" w:rsidRPr="00EB3254" w:rsidRDefault="00EB3254" w:rsidP="00EB3254">
      <w:pPr>
        <w:jc w:val="right"/>
        <w:rPr>
          <w:b/>
          <w:bCs/>
          <w:color w:val="FF0000"/>
          <w:sz w:val="32"/>
          <w:szCs w:val="32"/>
          <w:lang w:bidi="ar-IQ"/>
        </w:rPr>
      </w:pPr>
      <w:r w:rsidRPr="00EB3254">
        <w:rPr>
          <w:rFonts w:cs="Arial"/>
          <w:color w:val="FF0000"/>
          <w:sz w:val="28"/>
          <w:szCs w:val="28"/>
          <w:rtl/>
          <w:lang w:bidi="ar-IQ"/>
        </w:rPr>
        <w:t xml:space="preserve"> </w:t>
      </w:r>
      <w:r w:rsidRPr="00EB3254">
        <w:rPr>
          <w:rFonts w:cs="Arial"/>
          <w:b/>
          <w:bCs/>
          <w:color w:val="FF0000"/>
          <w:sz w:val="32"/>
          <w:szCs w:val="32"/>
          <w:rtl/>
          <w:lang w:bidi="ar-IQ"/>
        </w:rPr>
        <w:t xml:space="preserve"> </w:t>
      </w:r>
      <w:r w:rsidRPr="00EB3254">
        <w:rPr>
          <w:rFonts w:cs="Arial"/>
          <w:b/>
          <w:bCs/>
          <w:color w:val="FF0000"/>
          <w:sz w:val="32"/>
          <w:szCs w:val="32"/>
          <w:rtl/>
          <w:lang w:bidi="ar-IQ"/>
        </w:rPr>
        <w:t>مشاركات محلية ودولية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 xml:space="preserve">  </w:t>
      </w:r>
      <w:r>
        <w:rPr>
          <w:rFonts w:hint="cs"/>
          <w:sz w:val="28"/>
          <w:szCs w:val="28"/>
          <w:rtl/>
          <w:lang w:bidi="ar-IQ"/>
        </w:rPr>
        <w:t>)</w:t>
      </w:r>
      <w:r w:rsidRPr="00EB3254">
        <w:rPr>
          <w:sz w:val="28"/>
          <w:szCs w:val="28"/>
          <w:lang w:bidi="ar-IQ"/>
        </w:rPr>
        <w:t xml:space="preserve"> </w:t>
      </w:r>
      <w:r w:rsidRPr="00EB3254">
        <w:rPr>
          <w:rFonts w:cs="Arial"/>
          <w:sz w:val="28"/>
          <w:szCs w:val="28"/>
          <w:rtl/>
          <w:lang w:bidi="ar-IQ"/>
        </w:rPr>
        <w:t>‏(  المعرض التدشيني لگالري سماري ارت البصرة 2024</w:t>
      </w:r>
    </w:p>
    <w:p w:rsidR="00EB3254" w:rsidRDefault="00EB3254" w:rsidP="00EB3254">
      <w:pPr>
        <w:jc w:val="right"/>
        <w:rPr>
          <w:rFonts w:cs="Arial"/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 xml:space="preserve">   </w:t>
      </w:r>
      <w:r>
        <w:rPr>
          <w:rFonts w:cs="Arial"/>
          <w:sz w:val="28"/>
          <w:szCs w:val="28"/>
          <w:rtl/>
          <w:lang w:bidi="ar-IQ"/>
        </w:rPr>
        <w:t xml:space="preserve">‏ </w:t>
      </w:r>
      <w:r w:rsidRPr="00EB3254">
        <w:rPr>
          <w:rFonts w:cs="Arial"/>
          <w:sz w:val="28"/>
          <w:szCs w:val="28"/>
          <w:rtl/>
          <w:lang w:bidi="ar-IQ"/>
        </w:rPr>
        <w:t xml:space="preserve">( الملتقى الدولي للفنون _تونس  2021 )   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t xml:space="preserve"> (معرض نشيد الفجيعه_ بغداد </w:t>
      </w:r>
      <w:r>
        <w:rPr>
          <w:rFonts w:cs="Arial" w:hint="cs"/>
          <w:sz w:val="28"/>
          <w:szCs w:val="28"/>
          <w:rtl/>
          <w:lang w:bidi="ar-IQ"/>
        </w:rPr>
        <w:t>2019)</w:t>
      </w:r>
      <w:r w:rsidRPr="00EB3254">
        <w:rPr>
          <w:sz w:val="28"/>
          <w:szCs w:val="28"/>
          <w:lang w:bidi="ar-IQ"/>
        </w:rPr>
        <w:t xml:space="preserve">           </w:t>
      </w:r>
    </w:p>
    <w:p w:rsidR="00EB3254" w:rsidRDefault="00EB3254" w:rsidP="00EB3254">
      <w:pPr>
        <w:jc w:val="right"/>
        <w:rPr>
          <w:rFonts w:cs="Arial"/>
          <w:sz w:val="28"/>
          <w:szCs w:val="28"/>
          <w:lang w:bidi="ar-IQ"/>
        </w:rPr>
      </w:pPr>
      <w:proofErr w:type="gramStart"/>
      <w:r w:rsidRPr="00EB3254">
        <w:rPr>
          <w:sz w:val="28"/>
          <w:szCs w:val="28"/>
          <w:lang w:bidi="ar-IQ"/>
        </w:rPr>
        <w:t xml:space="preserve">( </w:t>
      </w:r>
      <w:r>
        <w:rPr>
          <w:rFonts w:hint="cs"/>
          <w:sz w:val="28"/>
          <w:szCs w:val="28"/>
          <w:rtl/>
          <w:lang w:bidi="ar-IQ"/>
        </w:rPr>
        <w:t xml:space="preserve"> (</w:t>
      </w:r>
      <w:proofErr w:type="gramEnd"/>
      <w:r>
        <w:rPr>
          <w:rFonts w:hint="cs"/>
          <w:sz w:val="28"/>
          <w:szCs w:val="28"/>
          <w:rtl/>
          <w:lang w:bidi="ar-IQ"/>
        </w:rPr>
        <w:t xml:space="preserve"> </w:t>
      </w:r>
      <w:r w:rsidRPr="00EB3254">
        <w:rPr>
          <w:rFonts w:cs="Arial"/>
          <w:sz w:val="28"/>
          <w:szCs w:val="28"/>
          <w:rtl/>
          <w:lang w:bidi="ar-IQ"/>
        </w:rPr>
        <w:t>معرض من المهم الى الثمين ال</w:t>
      </w:r>
      <w:r>
        <w:rPr>
          <w:rFonts w:cs="Arial"/>
          <w:sz w:val="28"/>
          <w:szCs w:val="28"/>
          <w:rtl/>
          <w:lang w:bidi="ar-IQ"/>
        </w:rPr>
        <w:t xml:space="preserve">قاهره 2017 القاهره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rFonts w:cs="Arial"/>
          <w:sz w:val="28"/>
          <w:szCs w:val="28"/>
          <w:rtl/>
          <w:lang w:bidi="ar-IQ"/>
        </w:rPr>
        <w:lastRenderedPageBreak/>
        <w:t xml:space="preserve"> ( معرض الشرق دنهاخ هولندا </w:t>
      </w:r>
      <w:r>
        <w:rPr>
          <w:rFonts w:cs="Arial" w:hint="cs"/>
          <w:sz w:val="28"/>
          <w:szCs w:val="28"/>
          <w:rtl/>
          <w:lang w:bidi="ar-IQ"/>
        </w:rPr>
        <w:t xml:space="preserve"> 2017)</w:t>
      </w:r>
      <w:bookmarkStart w:id="0" w:name="_GoBack"/>
      <w:bookmarkEnd w:id="0"/>
      <w:r w:rsidRPr="00EB3254">
        <w:rPr>
          <w:sz w:val="28"/>
          <w:szCs w:val="28"/>
          <w:lang w:bidi="ar-IQ"/>
        </w:rPr>
        <w:t xml:space="preserve"> 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 xml:space="preserve"> </w:t>
      </w:r>
      <w:proofErr w:type="gramStart"/>
      <w:r w:rsidRPr="00EB3254">
        <w:rPr>
          <w:sz w:val="28"/>
          <w:szCs w:val="28"/>
          <w:lang w:bidi="ar-IQ"/>
        </w:rPr>
        <w:t xml:space="preserve">( </w:t>
      </w:r>
      <w:r w:rsidRPr="00EB3254">
        <w:rPr>
          <w:rFonts w:cs="Arial"/>
          <w:sz w:val="28"/>
          <w:szCs w:val="28"/>
          <w:rtl/>
          <w:lang w:bidi="ar-IQ"/>
        </w:rPr>
        <w:t>تجارب</w:t>
      </w:r>
      <w:proofErr w:type="gramEnd"/>
      <w:r w:rsidRPr="00EB3254">
        <w:rPr>
          <w:rFonts w:cs="Arial"/>
          <w:sz w:val="28"/>
          <w:szCs w:val="28"/>
          <w:rtl/>
          <w:lang w:bidi="ar-IQ"/>
        </w:rPr>
        <w:t xml:space="preserve"> من النحت العراقي عمان 2015</w:t>
      </w:r>
      <w:r w:rsidRPr="00EB3254">
        <w:rPr>
          <w:sz w:val="28"/>
          <w:szCs w:val="28"/>
          <w:lang w:bidi="ar-IQ"/>
        </w:rPr>
        <w:t xml:space="preserve">).   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proofErr w:type="gramStart"/>
      <w:r w:rsidRPr="00EB3254">
        <w:rPr>
          <w:sz w:val="28"/>
          <w:szCs w:val="28"/>
          <w:lang w:bidi="ar-IQ"/>
        </w:rPr>
        <w:t xml:space="preserve">( </w:t>
      </w:r>
      <w:r w:rsidRPr="00EB3254">
        <w:rPr>
          <w:rFonts w:cs="Arial"/>
          <w:sz w:val="28"/>
          <w:szCs w:val="28"/>
          <w:rtl/>
          <w:lang w:bidi="ar-IQ"/>
        </w:rPr>
        <w:t>معرض</w:t>
      </w:r>
      <w:proofErr w:type="gramEnd"/>
      <w:r w:rsidRPr="00EB3254">
        <w:rPr>
          <w:rFonts w:cs="Arial"/>
          <w:sz w:val="28"/>
          <w:szCs w:val="28"/>
          <w:rtl/>
          <w:lang w:bidi="ar-IQ"/>
        </w:rPr>
        <w:t xml:space="preserve"> خرائط وبقايا لندن 2015</w:t>
      </w:r>
      <w:r w:rsidRPr="00EB3254">
        <w:rPr>
          <w:sz w:val="28"/>
          <w:szCs w:val="28"/>
          <w:lang w:bidi="ar-IQ"/>
        </w:rPr>
        <w:t xml:space="preserve">).    </w:t>
      </w:r>
    </w:p>
    <w:p w:rsidR="00EB3254" w:rsidRPr="00EB3254" w:rsidRDefault="00EB3254" w:rsidP="00EB3254">
      <w:pPr>
        <w:jc w:val="right"/>
        <w:rPr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 xml:space="preserve"> (</w:t>
      </w:r>
      <w:r w:rsidRPr="00EB3254">
        <w:rPr>
          <w:rFonts w:cs="Arial"/>
          <w:sz w:val="28"/>
          <w:szCs w:val="28"/>
          <w:rtl/>
          <w:lang w:bidi="ar-IQ"/>
        </w:rPr>
        <w:t xml:space="preserve">معرض ١٢+١ بغداد </w:t>
      </w:r>
      <w:proofErr w:type="gramStart"/>
      <w:r w:rsidRPr="00EB3254">
        <w:rPr>
          <w:rFonts w:cs="Arial"/>
          <w:sz w:val="28"/>
          <w:szCs w:val="28"/>
          <w:rtl/>
          <w:lang w:bidi="ar-IQ"/>
        </w:rPr>
        <w:t>2015</w:t>
      </w:r>
      <w:r w:rsidRPr="00EB3254">
        <w:rPr>
          <w:sz w:val="28"/>
          <w:szCs w:val="28"/>
          <w:lang w:bidi="ar-IQ"/>
        </w:rPr>
        <w:t xml:space="preserve">  )</w:t>
      </w:r>
      <w:proofErr w:type="gramEnd"/>
      <w:r w:rsidRPr="00EB3254">
        <w:rPr>
          <w:sz w:val="28"/>
          <w:szCs w:val="28"/>
          <w:lang w:bidi="ar-IQ"/>
        </w:rPr>
        <w:t>.</w:t>
      </w:r>
    </w:p>
    <w:p w:rsidR="00625FBB" w:rsidRPr="00EB3254" w:rsidRDefault="00EB3254" w:rsidP="00EB3254">
      <w:pPr>
        <w:jc w:val="right"/>
        <w:rPr>
          <w:rFonts w:hint="cs"/>
          <w:sz w:val="28"/>
          <w:szCs w:val="28"/>
          <w:lang w:bidi="ar-IQ"/>
        </w:rPr>
      </w:pPr>
      <w:r w:rsidRPr="00EB3254">
        <w:rPr>
          <w:sz w:val="28"/>
          <w:szCs w:val="28"/>
          <w:lang w:bidi="ar-IQ"/>
        </w:rPr>
        <w:t xml:space="preserve"> </w:t>
      </w:r>
      <w:r w:rsidRPr="00EB3254">
        <w:rPr>
          <w:rFonts w:cs="Arial"/>
          <w:sz w:val="28"/>
          <w:szCs w:val="28"/>
          <w:rtl/>
          <w:lang w:bidi="ar-IQ"/>
        </w:rPr>
        <w:t>‏يعمل حاليا استاذ  لمادة الرسم الحر في قسم هندسة العمارة - كلية الهندسة - الجامعة المستنصرية في بغداد</w:t>
      </w:r>
    </w:p>
    <w:sectPr w:rsidR="00625FBB" w:rsidRPr="00EB3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54"/>
    <w:rsid w:val="00625FBB"/>
    <w:rsid w:val="006D6223"/>
    <w:rsid w:val="00DC39FA"/>
    <w:rsid w:val="00EB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5580</dc:creator>
  <cp:lastModifiedBy>DELL 5580</cp:lastModifiedBy>
  <cp:revision>2</cp:revision>
  <dcterms:created xsi:type="dcterms:W3CDTF">2024-12-12T20:47:00Z</dcterms:created>
  <dcterms:modified xsi:type="dcterms:W3CDTF">2024-12-12T20:47:00Z</dcterms:modified>
</cp:coreProperties>
</file>